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6475"/>
      </w:tblGrid>
      <w:tr w:rsidR="005C10B6" w:rsidRPr="005C10B6" w:rsidTr="005C10B6">
        <w:trPr>
          <w:trHeight w:val="414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 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Personal information</w:t>
            </w:r>
          </w:p>
        </w:tc>
      </w:tr>
      <w:tr w:rsidR="005C10B6" w:rsidRPr="005C10B6" w:rsidTr="005C10B6">
        <w:trPr>
          <w:trHeight w:val="1"/>
        </w:trPr>
        <w:tc>
          <w:tcPr>
            <w:tcW w:w="4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 </w:t>
            </w: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Name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 Date of Birth: 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Phone: 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Email: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address:</w:t>
            </w:r>
          </w:p>
        </w:tc>
        <w:tc>
          <w:tcPr>
            <w:tcW w:w="5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proofErr w:type="spellStart"/>
            <w:r w:rsidRPr="005C10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Tsolakoglou</w:t>
            </w:r>
            <w:proofErr w:type="spellEnd"/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 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Stergios</w:t>
            </w:r>
            <w:proofErr w:type="spellEnd"/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 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23/03/1992 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6981727756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 </w:t>
            </w:r>
            <w:hyperlink r:id="rId4" w:history="1">
              <w:proofErr w:type="spellStart"/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l-GR"/>
                </w:rPr>
                <w:t>iraklisoeoe</w:t>
              </w:r>
              <w:proofErr w:type="spellEnd"/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" w:eastAsia="el-GR"/>
                </w:rPr>
                <w:t>@</w:t>
              </w:r>
              <w:proofErr w:type="spellStart"/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l-GR"/>
                </w:rPr>
                <w:t>gmail</w:t>
              </w:r>
              <w:proofErr w:type="spellEnd"/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" w:eastAsia="el-GR"/>
                </w:rPr>
                <w:t>.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el-GR"/>
                </w:rPr>
                <w:t> 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" w:eastAsia="el-GR"/>
                </w:rPr>
                <w:t>com</w:t>
              </w:r>
            </w:hyperlink>
          </w:p>
          <w:p w:rsidR="005C10B6" w:rsidRPr="005C10B6" w:rsidRDefault="00B00EE1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Spyrou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loui</w:t>
            </w:r>
            <w:proofErr w:type="spellEnd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 12, </w:t>
            </w:r>
            <w:proofErr w:type="spellStart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Nea</w:t>
            </w:r>
            <w:proofErr w:type="spellEnd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 </w:t>
            </w:r>
            <w:proofErr w:type="spellStart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raidestos</w:t>
            </w:r>
            <w:proofErr w:type="spellEnd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, </w:t>
            </w:r>
            <w:proofErr w:type="spellStart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>Thermi</w:t>
            </w:r>
            <w:proofErr w:type="spellEnd"/>
            <w:r w:rsidR="005C10B6" w:rsidRPr="005C10B6">
              <w:rPr>
                <w:rFonts w:ascii="Calibri" w:eastAsia="Times New Roman" w:hAnsi="Calibri" w:cs="Calibri"/>
                <w:sz w:val="24"/>
                <w:szCs w:val="24"/>
                <w:lang w:val="en" w:eastAsia="el-GR"/>
              </w:rPr>
              <w:t xml:space="preserve"> Thessaloniki, 57001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5C10B6" w:rsidRPr="005C10B6" w:rsidTr="005C10B6">
        <w:trPr>
          <w:trHeight w:val="415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education</w:t>
            </w:r>
          </w:p>
        </w:tc>
      </w:tr>
      <w:tr w:rsidR="005C10B6" w:rsidRPr="005C10B6" w:rsidTr="005C10B6">
        <w:trPr>
          <w:trHeight w:val="3773"/>
        </w:trPr>
        <w:tc>
          <w:tcPr>
            <w:tcW w:w="4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(2010-2016)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Faculty of Social, Humanities and Arts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UNIVERSITY OF MACEDONIA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(2008-2010)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MANDULIDI EDUCATION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(2000-2010)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REPUBLIC ODE OF THERMIS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</w:p>
        </w:tc>
        <w:tc>
          <w:tcPr>
            <w:tcW w:w="5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Department </w:t>
            </w: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of Music Science and Art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Specialization </w:t>
            </w: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in the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 violin direction of European classical </w:t>
            </w: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music </w:t>
            </w:r>
            <w:r>
              <w:rPr>
                <w:rFonts w:ascii="Calibri" w:eastAsia="Times New Roman" w:hAnsi="Calibri" w:cs="Calibri"/>
                <w:lang w:val="en" w:eastAsia="el-GR"/>
              </w:rPr>
              <w:t xml:space="preserve"> </w:t>
            </w:r>
            <w:r w:rsidR="00536E95">
              <w:rPr>
                <w:rFonts w:ascii="Calibri" w:eastAsia="Times New Roman" w:hAnsi="Calibri" w:cs="Calibri"/>
                <w:lang w:val="en" w:eastAsia="el-GR"/>
              </w:rPr>
              <w:t>(</w:t>
            </w:r>
            <w:r>
              <w:rPr>
                <w:rFonts w:ascii="Calibri" w:eastAsia="Times New Roman" w:hAnsi="Calibri" w:cs="Calibri"/>
                <w:lang w:val="en" w:eastAsia="el-GR"/>
              </w:rPr>
              <w:t>degree 7,7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)</w:t>
            </w:r>
            <w:r>
              <w:rPr>
                <w:rFonts w:ascii="Calibri" w:eastAsia="Times New Roman" w:hAnsi="Calibri" w:cs="Calibri"/>
                <w:lang w:eastAsia="el-GR"/>
              </w:rPr>
              <w:br/>
            </w:r>
            <w:r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General Lyceum </w:t>
            </w: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Baccalaureate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Music scholarship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Bouzouki courses (completion of studies 2005)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Violin lessons up to</w:t>
            </w:r>
            <w:r w:rsidRPr="005C10B6">
              <w:rPr>
                <w:rFonts w:ascii="Calibri" w:eastAsia="Times New Roman" w:hAnsi="Calibri" w:cs="Calibri"/>
                <w:vertAlign w:val="superscript"/>
                <w:lang w:val="en" w:eastAsia="el-GR"/>
              </w:rPr>
              <w:t>2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 a higher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Degree in Harmony (grade 9.89)</w:t>
            </w:r>
            <w:r w:rsidRPr="005C10B6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t>  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Orthosomal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Seminar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5C10B6" w:rsidRPr="005C10B6" w:rsidTr="005C10B6">
        <w:trPr>
          <w:trHeight w:val="1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Skills</w:t>
            </w:r>
          </w:p>
        </w:tc>
      </w:tr>
      <w:tr w:rsidR="005C10B6" w:rsidRPr="005C10B6" w:rsidTr="005C10B6">
        <w:trPr>
          <w:trHeight w:val="4979"/>
        </w:trPr>
        <w:tc>
          <w:tcPr>
            <w:tcW w:w="4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lastRenderedPageBreak/>
              <w:t>Foreign languages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Computer Knowledge</w:t>
            </w:r>
            <w:r>
              <w:rPr>
                <w:rFonts w:ascii="Calibri" w:eastAsia="Times New Roman" w:hAnsi="Calibri" w:cs="Calibri"/>
                <w:lang w:eastAsia="el-GR"/>
              </w:rPr>
              <w:br/>
            </w:r>
            <w:r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Driver's license</w:t>
            </w:r>
          </w:p>
        </w:tc>
        <w:tc>
          <w:tcPr>
            <w:tcW w:w="5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English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 Language, Good knowledge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Certificate of </w:t>
            </w:r>
            <w:r w:rsidRPr="005C10B6">
              <w:rPr>
                <w:rFonts w:ascii="Calibri" w:eastAsia="Times New Roman" w:hAnsi="Calibri" w:cs="Calibri"/>
                <w:b/>
                <w:bCs/>
                <w:lang w:val="en" w:eastAsia="el-GR"/>
              </w:rPr>
              <w:t>Lower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 (University of Michigan)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Windows (XP/Vista/7/8</w:t>
            </w:r>
            <w:r w:rsidR="00A2511C">
              <w:rPr>
                <w:rFonts w:ascii="Calibri" w:eastAsia="Times New Roman" w:hAnsi="Calibri" w:cs="Calibri"/>
                <w:lang w:val="en" w:eastAsia="el-GR"/>
              </w:rPr>
              <w:t>/10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Audio production and processing applications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(Cubase,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Ableton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>, Studio One)</w:t>
            </w:r>
            <w:r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2nd class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</w:tr>
      <w:tr w:rsidR="005C10B6" w:rsidRPr="005C10B6" w:rsidTr="005C10B6">
        <w:trPr>
          <w:trHeight w:val="1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Discrimination</w:t>
            </w:r>
          </w:p>
        </w:tc>
      </w:tr>
      <w:tr w:rsidR="005C10B6" w:rsidRPr="005C10B6" w:rsidTr="005C10B6">
        <w:trPr>
          <w:trHeight w:val="1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eastAsia="el-GR"/>
              </w:rPr>
              <w:t> </w:t>
            </w:r>
          </w:p>
        </w:tc>
      </w:tr>
      <w:tr w:rsidR="005C10B6" w:rsidRPr="005C10B6" w:rsidTr="005C10B6">
        <w:trPr>
          <w:trHeight w:val="1"/>
        </w:trPr>
        <w:tc>
          <w:tcPr>
            <w:tcW w:w="4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(2010)</w:t>
            </w:r>
            <w:r w:rsidRPr="005C10B6">
              <w:rPr>
                <w:rFonts w:ascii="Calibri" w:eastAsia="Times New Roman" w:hAnsi="Calibri" w:cs="Calibri"/>
                <w:i/>
                <w:iCs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Prague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(2010)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NERPELT, BELGIUM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(2008)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Greece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i/>
                <w:iCs/>
                <w:lang w:val="en" w:eastAsia="el-GR"/>
              </w:rPr>
              <w:t>(2007)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Greece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eastAsia="el-GR"/>
              </w:rPr>
              <w:t> 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t>Professional experience</w:t>
            </w:r>
          </w:p>
          <w:p w:rsidR="00536E95" w:rsidRDefault="00536E95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May - October 2017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 2016 - 2017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 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lastRenderedPageBreak/>
              <w:t> 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2011-2020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val="en" w:eastAsia="el-GR"/>
              </w:rPr>
              <w:t>2016-2021</w:t>
            </w:r>
          </w:p>
        </w:tc>
        <w:tc>
          <w:tcPr>
            <w:tcW w:w="5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lastRenderedPageBreak/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Gold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medal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in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artistic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competition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in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free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category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with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orchestra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 Con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Fuoco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Silver medal at the Artistic Games, with the orchestra of the Schools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Mandoulidis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"sound colors"</w:t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vertAlign w:val="superscript"/>
                <w:lang w:val="en" w:eastAsia="el-GR"/>
              </w:rPr>
              <w:t>1st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 orchestra award at the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Panhellenic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Artisti</w:t>
            </w:r>
            <w:r w:rsidR="00536E95">
              <w:rPr>
                <w:rFonts w:ascii="Calibri" w:eastAsia="Times New Roman" w:hAnsi="Calibri" w:cs="Calibri"/>
                <w:lang w:val="en" w:eastAsia="el-GR"/>
              </w:rPr>
              <w:t>c Games with the orchestra of ed</w:t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>. 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Mandoulidis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"sound colors"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Special distinction in violin at the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Panhellenic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Artistic Games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36E95" w:rsidRDefault="00536E95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"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Group and individual piano, guitar, violin, percussion, theoretical,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solofez-dicté</w:t>
            </w:r>
            <w:proofErr w:type="spellEnd"/>
            <w:r w:rsidRPr="005C10B6">
              <w:rPr>
                <w:rFonts w:ascii="Calibri" w:eastAsia="Times New Roman" w:hAnsi="Calibri" w:cs="Calibri"/>
                <w:lang w:val="en" w:eastAsia="el-GR"/>
              </w:rPr>
              <w:t xml:space="preserve"> </w:t>
            </w:r>
            <w:proofErr w:type="spellStart"/>
            <w:r w:rsidRPr="005C10B6">
              <w:rPr>
                <w:rFonts w:ascii="Calibri" w:eastAsia="Times New Roman" w:hAnsi="Calibri" w:cs="Calibri"/>
                <w:lang w:val="en" w:eastAsia="el-GR"/>
              </w:rPr>
              <w:t>lessonse</w:t>
            </w:r>
            <w:proofErr w:type="spellEnd"/>
            <w:r w:rsidRPr="005C10B6">
              <w:rPr>
                <w:rFonts w:ascii="Calibri" w:eastAsia="Times New Roman" w:hAnsi="Calibri" w:cs="Calibri"/>
                <w:color w:val="0F0F5F"/>
                <w:shd w:val="clear" w:color="auto" w:fill="F0F0A0"/>
                <w:lang w:val="en" w:eastAsia="el-GR"/>
              </w:rPr>
              <w:t xml:space="preserve">, music interpretation techniques for children 4-12 years old in the Municipality of </w:t>
            </w:r>
            <w:proofErr w:type="spellStart"/>
            <w:r w:rsidRPr="005C10B6">
              <w:rPr>
                <w:rFonts w:ascii="Calibri" w:eastAsia="Times New Roman" w:hAnsi="Calibri" w:cs="Calibri"/>
                <w:color w:val="0F0F5F"/>
                <w:shd w:val="clear" w:color="auto" w:fill="F0F0A0"/>
                <w:lang w:val="en" w:eastAsia="el-GR"/>
              </w:rPr>
              <w:t>Skiathos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  <w:r w:rsidRPr="005C10B6">
              <w:rPr>
                <w:rFonts w:ascii="Calibri" w:eastAsia="Times New Roman" w:hAnsi="Calibri" w:cs="Calibri"/>
                <w:lang w:eastAsia="el-GR"/>
              </w:rPr>
              <w:br/>
            </w:r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Priva</w:t>
            </w:r>
            <w:r w:rsidR="007C6EC2">
              <w:rPr>
                <w:rFonts w:ascii="Calibri" w:eastAsia="Times New Roman" w:hAnsi="Calibri" w:cs="Calibri"/>
                <w:lang w:eastAsia="el-GR"/>
              </w:rPr>
              <w:t>te</w:t>
            </w:r>
            <w:proofErr w:type="spellEnd"/>
            <w:r w:rsidR="007C6EC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="007C6EC2">
              <w:rPr>
                <w:rFonts w:ascii="Calibri" w:eastAsia="Times New Roman" w:hAnsi="Calibri" w:cs="Calibri"/>
                <w:lang w:eastAsia="el-GR"/>
              </w:rPr>
              <w:t>piano</w:t>
            </w:r>
            <w:proofErr w:type="spellEnd"/>
            <w:r w:rsidR="007C6EC2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="007C6EC2">
              <w:rPr>
                <w:rFonts w:ascii="Calibri" w:eastAsia="Times New Roman" w:hAnsi="Calibri" w:cs="Calibri"/>
                <w:lang w:eastAsia="el-GR"/>
              </w:rPr>
              <w:t>theoretical</w:t>
            </w:r>
            <w:proofErr w:type="spellEnd"/>
            <w:r w:rsidR="007C6EC2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="007C6EC2">
              <w:rPr>
                <w:rFonts w:ascii="Calibri" w:eastAsia="Times New Roman" w:hAnsi="Calibri" w:cs="Calibri"/>
                <w:lang w:eastAsia="el-GR"/>
              </w:rPr>
              <w:t>dicté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t>e</w:t>
            </w:r>
            <w:proofErr w:type="spellEnd"/>
            <w:r w:rsidR="007C6EC2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bookmarkStart w:id="0" w:name="_GoBack"/>
            <w:bookmarkEnd w:id="0"/>
            <w:r w:rsidRPr="005C10B6">
              <w:rPr>
                <w:rFonts w:ascii="Calibri" w:eastAsia="Times New Roman" w:hAnsi="Calibri" w:cs="Calibri"/>
                <w:lang w:val="en" w:eastAsia="el-GR"/>
              </w:rPr>
              <w:t>lessons</w:t>
            </w:r>
            <w:r w:rsidRPr="005C10B6">
              <w:rPr>
                <w:rFonts w:ascii="Calibri" w:eastAsia="Times New Roman" w:hAnsi="Calibri" w:cs="Calibri"/>
                <w:lang w:eastAsia="el-GR"/>
              </w:rPr>
              <w:t>.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eastAsia="el-GR"/>
              </w:rPr>
              <w:t> </w:t>
            </w: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</w:p>
          <w:p w:rsid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C10B6">
              <w:rPr>
                <w:rFonts w:ascii="Calibri" w:eastAsia="Times New Roman" w:hAnsi="Calibri" w:cs="Calibri"/>
                <w:lang w:eastAsia="el-GR"/>
              </w:rPr>
              <w:t>Discography</w:t>
            </w:r>
            <w:proofErr w:type="spellEnd"/>
            <w:r w:rsidRPr="005C10B6">
              <w:rPr>
                <w:rFonts w:ascii="Calibri" w:eastAsia="Times New Roman" w:hAnsi="Calibri" w:cs="Calibri"/>
                <w:lang w:eastAsia="el-GR"/>
              </w:rPr>
              <w:t xml:space="preserve"> : </w:t>
            </w:r>
            <w:hyperlink r:id="rId5" w:history="1"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https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://</w:t>
              </w:r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stergiostsolak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.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" w:eastAsia="el-GR"/>
                </w:rPr>
                <w:t> </w:t>
              </w:r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bandcamp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.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" w:eastAsia="el-GR"/>
                </w:rPr>
                <w:t> </w:t>
              </w:r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com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/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" w:eastAsia="el-GR"/>
                </w:rPr>
                <w:t> </w:t>
              </w:r>
            </w:hyperlink>
            <w:hyperlink r:id="rId6" w:history="1"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https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://</w:t>
              </w:r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soundcloud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.</w:t>
              </w:r>
              <w:r w:rsidRPr="005C10B6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" w:eastAsia="el-GR"/>
                </w:rPr>
                <w:t> </w:t>
              </w:r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com</w:t>
              </w:r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/</w:t>
              </w:r>
              <w:proofErr w:type="spellStart"/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stergios</w:t>
              </w:r>
              <w:proofErr w:type="spellEnd"/>
              <w:r w:rsidRPr="005C10B6">
                <w:rPr>
                  <w:rFonts w:ascii="Times New Roman" w:eastAsia="Times New Roman" w:hAnsi="Times New Roman" w:cs="Times New Roman"/>
                  <w:lang w:eastAsia="el-GR"/>
                </w:rPr>
                <w:t>-</w:t>
              </w:r>
              <w:proofErr w:type="spellStart"/>
              <w:r w:rsidRPr="005C10B6">
                <w:rPr>
                  <w:rFonts w:ascii="Times New Roman" w:eastAsia="Times New Roman" w:hAnsi="Times New Roman" w:cs="Times New Roman"/>
                  <w:lang w:val="en" w:eastAsia="el-GR"/>
                </w:rPr>
                <w:t>tsolak</w:t>
              </w:r>
              <w:proofErr w:type="spellEnd"/>
            </w:hyperlink>
          </w:p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val="en-US"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t>Street musician</w:t>
            </w:r>
          </w:p>
        </w:tc>
      </w:tr>
      <w:tr w:rsidR="005C10B6" w:rsidRPr="005C10B6" w:rsidTr="005C10B6">
        <w:trPr>
          <w:trHeight w:val="1"/>
        </w:trPr>
        <w:tc>
          <w:tcPr>
            <w:tcW w:w="9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Arial" w:eastAsia="Times New Roman" w:hAnsi="Arial" w:cs="Arial"/>
                <w:b/>
                <w:bCs/>
                <w:i/>
                <w:iCs/>
                <w:color w:val="785A3C"/>
                <w:sz w:val="26"/>
                <w:szCs w:val="26"/>
                <w:lang w:val="en" w:eastAsia="el-GR"/>
              </w:rPr>
              <w:lastRenderedPageBreak/>
              <w:t>Personal interests</w:t>
            </w:r>
          </w:p>
        </w:tc>
      </w:tr>
      <w:tr w:rsidR="005C10B6" w:rsidRPr="005C10B6" w:rsidTr="005C10B6">
        <w:trPr>
          <w:trHeight w:val="1"/>
        </w:trPr>
        <w:tc>
          <w:tcPr>
            <w:tcW w:w="4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 </w:t>
            </w:r>
          </w:p>
        </w:tc>
        <w:tc>
          <w:tcPr>
            <w:tcW w:w="5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B6" w:rsidRPr="005C10B6" w:rsidRDefault="005C10B6" w:rsidP="005C10B6">
            <w:pPr>
              <w:spacing w:after="200" w:line="253" w:lineRule="atLeast"/>
              <w:rPr>
                <w:rFonts w:ascii="Calibri" w:eastAsia="Times New Roman" w:hAnsi="Calibri" w:cs="Calibri"/>
                <w:lang w:eastAsia="el-GR"/>
              </w:rPr>
            </w:pPr>
            <w:r w:rsidRPr="005C10B6">
              <w:rPr>
                <w:rFonts w:ascii="Calibri" w:eastAsia="Times New Roman" w:hAnsi="Calibri" w:cs="Calibri"/>
                <w:lang w:val="en" w:eastAsia="el-GR"/>
              </w:rPr>
              <w:t>Reading, Meditation, Sports</w:t>
            </w:r>
          </w:p>
        </w:tc>
      </w:tr>
    </w:tbl>
    <w:p w:rsidR="005C10B6" w:rsidRDefault="005C10B6"/>
    <w:sectPr w:rsidR="005C1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B6"/>
    <w:rsid w:val="004E48A2"/>
    <w:rsid w:val="00536E95"/>
    <w:rsid w:val="005C10B6"/>
    <w:rsid w:val="007C6EC2"/>
    <w:rsid w:val="00A2511C"/>
    <w:rsid w:val="00B0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E90F1-77B3-41B3-9609-8ABFFBDD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stergios-tsolak" TargetMode="External"/><Relationship Id="rId5" Type="http://schemas.openxmlformats.org/officeDocument/2006/relationships/hyperlink" Target="https://stergiostsolak.bandcamp.com/" TargetMode="External"/><Relationship Id="rId4" Type="http://schemas.openxmlformats.org/officeDocument/2006/relationships/hyperlink" Target="mailto:iraklisoeoe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2021-07-17T14:54:00Z</dcterms:created>
  <dcterms:modified xsi:type="dcterms:W3CDTF">2021-07-17T14:55:00Z</dcterms:modified>
</cp:coreProperties>
</file>